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55D7" w14:textId="77777777" w:rsidR="000773E6" w:rsidRPr="005C3B99" w:rsidRDefault="000773E6" w:rsidP="000773E6">
      <w:pPr>
        <w:jc w:val="center"/>
        <w:rPr>
          <w:b/>
          <w:sz w:val="28"/>
        </w:rPr>
      </w:pPr>
      <w:bookmarkStart w:id="0" w:name="_GoBack"/>
      <w:bookmarkEnd w:id="0"/>
      <w:r w:rsidRPr="005C3B99">
        <w:rPr>
          <w:b/>
          <w:sz w:val="28"/>
        </w:rPr>
        <w:t>IZBA PRZEMYSŁOWO – HANLOWA W TORUNIU</w:t>
      </w:r>
    </w:p>
    <w:p w14:paraId="4D638D9C" w14:textId="53AC2E17" w:rsidR="000773E6" w:rsidRPr="005C3B99" w:rsidRDefault="000773E6" w:rsidP="000773E6">
      <w:pPr>
        <w:jc w:val="center"/>
        <w:rPr>
          <w:b/>
          <w:sz w:val="28"/>
        </w:rPr>
      </w:pPr>
      <w:r>
        <w:rPr>
          <w:b/>
          <w:sz w:val="28"/>
        </w:rPr>
        <w:t>w dniu 20</w:t>
      </w:r>
      <w:r w:rsidRPr="005C3B99">
        <w:rPr>
          <w:b/>
          <w:sz w:val="28"/>
        </w:rPr>
        <w:t>.06.2017r.</w:t>
      </w:r>
    </w:p>
    <w:p w14:paraId="7F3C669F" w14:textId="77777777" w:rsidR="000773E6" w:rsidRPr="005C3B99" w:rsidRDefault="000773E6" w:rsidP="000773E6">
      <w:pPr>
        <w:jc w:val="center"/>
        <w:rPr>
          <w:b/>
          <w:sz w:val="28"/>
        </w:rPr>
      </w:pPr>
      <w:r w:rsidRPr="005C3B99">
        <w:rPr>
          <w:b/>
          <w:sz w:val="28"/>
        </w:rPr>
        <w:t>OGŁASZA NABÓR ZGŁOSZEŃ DO PROJEKTU</w:t>
      </w:r>
    </w:p>
    <w:p w14:paraId="4B39D081" w14:textId="77777777" w:rsidR="000773E6" w:rsidRDefault="000773E6" w:rsidP="000773E6">
      <w:pPr>
        <w:jc w:val="center"/>
        <w:rPr>
          <w:b/>
          <w:sz w:val="28"/>
        </w:rPr>
      </w:pPr>
      <w:r w:rsidRPr="005C3B99">
        <w:rPr>
          <w:b/>
          <w:sz w:val="28"/>
        </w:rPr>
        <w:t>„BIZNES NA OBCASACH”</w:t>
      </w:r>
    </w:p>
    <w:p w14:paraId="056A1632" w14:textId="357CCBA7" w:rsidR="00F14D04" w:rsidRPr="00F14D04" w:rsidRDefault="00F14D04" w:rsidP="000773E6">
      <w:pPr>
        <w:jc w:val="center"/>
        <w:rPr>
          <w:sz w:val="24"/>
        </w:rPr>
      </w:pPr>
      <w:r w:rsidRPr="00F14D04">
        <w:rPr>
          <w:sz w:val="24"/>
        </w:rPr>
        <w:t>współfinansowanego z Europejskiego Funduszu Społecznego w ramach Działania 8.3 Wsparcie przedsiębiorczości i samozatrudnienia w regionie Regionalnego Programu Operacyjnego Województwa Kujawsko – Pomorskiego na lata 2014-2020</w:t>
      </w:r>
    </w:p>
    <w:p w14:paraId="0400D0B0" w14:textId="77777777" w:rsidR="000773E6" w:rsidRDefault="000773E6" w:rsidP="000773E6"/>
    <w:p w14:paraId="3514C5C8" w14:textId="77777777" w:rsidR="000773E6" w:rsidRPr="005C3B99" w:rsidRDefault="000773E6" w:rsidP="000773E6">
      <w:pPr>
        <w:rPr>
          <w:b/>
        </w:rPr>
      </w:pPr>
      <w:r w:rsidRPr="005C3B99">
        <w:rPr>
          <w:b/>
        </w:rPr>
        <w:t>Kto może brać udział w projekcie ?</w:t>
      </w:r>
    </w:p>
    <w:p w14:paraId="504F6B31" w14:textId="77777777" w:rsidR="000773E6" w:rsidRDefault="000773E6" w:rsidP="000773E6">
      <w:pPr>
        <w:spacing w:after="0" w:line="240" w:lineRule="auto"/>
      </w:pPr>
      <w:r>
        <w:t>Osoby spełniające łącznie wszystkie poniższe warunki:</w:t>
      </w:r>
    </w:p>
    <w:p w14:paraId="11D00D0C" w14:textId="77777777" w:rsidR="000773E6" w:rsidRDefault="000773E6" w:rsidP="000773E6">
      <w:pPr>
        <w:spacing w:after="0" w:line="240" w:lineRule="auto"/>
      </w:pPr>
      <w:r>
        <w:t>1. Kobiety powyżej 29 roku życia (rozumiane jako osoby, które ukończyły 30 rok życia)</w:t>
      </w:r>
    </w:p>
    <w:p w14:paraId="75913B74" w14:textId="5A5AD109" w:rsidR="000773E6" w:rsidRDefault="00F14D04" w:rsidP="000773E6">
      <w:pPr>
        <w:spacing w:after="0" w:line="240" w:lineRule="auto"/>
      </w:pPr>
      <w:r>
        <w:t>2. Mieszkające lub/i uczące się</w:t>
      </w:r>
      <w:r w:rsidR="000773E6">
        <w:t xml:space="preserve"> na terenie województwa kujawsko – pomorskiego (w rozumieniu Kodeksu Cywilnego)</w:t>
      </w:r>
    </w:p>
    <w:p w14:paraId="051AA526" w14:textId="04924553" w:rsidR="000773E6" w:rsidRDefault="000773E6" w:rsidP="000773E6">
      <w:pPr>
        <w:spacing w:after="0" w:line="240" w:lineRule="auto"/>
      </w:pPr>
      <w:r>
        <w:t>3. bezrobotne (tj. wpisane do rejestru osób bezrobotnych Powiatowego Urzędu Pracy)  lub</w:t>
      </w:r>
    </w:p>
    <w:p w14:paraId="6A3E5EBF" w14:textId="3E4201F8" w:rsidR="000773E6" w:rsidRDefault="000773E6" w:rsidP="000773E6">
      <w:pPr>
        <w:spacing w:after="0" w:line="240" w:lineRule="auto"/>
      </w:pPr>
      <w:r>
        <w:t xml:space="preserve">    bierne zawodowo (nie pracujące i nie będące bezrobotnymi) </w:t>
      </w:r>
    </w:p>
    <w:p w14:paraId="5F8A952D" w14:textId="77777777" w:rsidR="000773E6" w:rsidRDefault="000773E6" w:rsidP="000773E6">
      <w:pPr>
        <w:rPr>
          <w:b/>
        </w:rPr>
      </w:pPr>
    </w:p>
    <w:p w14:paraId="3B46310D" w14:textId="77777777" w:rsidR="000773E6" w:rsidRPr="005C3B99" w:rsidRDefault="000773E6" w:rsidP="000773E6">
      <w:pPr>
        <w:spacing w:after="0"/>
        <w:rPr>
          <w:b/>
        </w:rPr>
      </w:pPr>
      <w:r w:rsidRPr="005C3B99">
        <w:rPr>
          <w:b/>
        </w:rPr>
        <w:t>Co jest przedmiotem projektu ?</w:t>
      </w:r>
    </w:p>
    <w:p w14:paraId="0BF487EC" w14:textId="77777777" w:rsidR="000773E6" w:rsidRDefault="000773E6" w:rsidP="000773E6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Udzielenie wsparcia szkoleniowo – doradczego w obszarze rozwijania przedsiębiorczości </w:t>
      </w:r>
    </w:p>
    <w:p w14:paraId="3F0F11DF" w14:textId="77777777" w:rsidR="000773E6" w:rsidRDefault="000773E6" w:rsidP="000773E6">
      <w:pPr>
        <w:pStyle w:val="Akapitzlist"/>
        <w:numPr>
          <w:ilvl w:val="0"/>
          <w:numId w:val="2"/>
        </w:numPr>
        <w:spacing w:after="0" w:line="240" w:lineRule="auto"/>
      </w:pPr>
      <w:r>
        <w:t>Udzielenie wsparcia finansowego w otworzeniu działalności gospodarczej (dotacja do 6-ciokrotności przeciętnego wynagrodzenia za pracę wg GUS)</w:t>
      </w:r>
    </w:p>
    <w:p w14:paraId="402D6723" w14:textId="77777777" w:rsidR="000773E6" w:rsidRDefault="000773E6" w:rsidP="000773E6">
      <w:pPr>
        <w:pStyle w:val="Akapitzlist"/>
        <w:numPr>
          <w:ilvl w:val="0"/>
          <w:numId w:val="2"/>
        </w:numPr>
        <w:spacing w:after="0" w:line="240" w:lineRule="auto"/>
      </w:pPr>
      <w:r>
        <w:t>Udzielenie wsparcia pomostowego w okresie pierwszych 6 miesięcy prowadzenia działalności gospodarczej</w:t>
      </w:r>
    </w:p>
    <w:p w14:paraId="60E1BCAC" w14:textId="5DEBD31F" w:rsidR="000773E6" w:rsidRDefault="000773E6" w:rsidP="000773E6">
      <w:r>
        <w:rPr>
          <w:b/>
        </w:rPr>
        <w:br/>
      </w:r>
      <w:r w:rsidRPr="005C3B99">
        <w:rPr>
          <w:b/>
        </w:rPr>
        <w:t>Liczba osób wyłoniona do projektu:</w:t>
      </w:r>
      <w:r>
        <w:t xml:space="preserve"> 60 kobiet </w:t>
      </w:r>
    </w:p>
    <w:p w14:paraId="72171434" w14:textId="3A3E6A14" w:rsidR="000773E6" w:rsidRDefault="000773E6" w:rsidP="000773E6">
      <w:r w:rsidRPr="005C3B99">
        <w:rPr>
          <w:b/>
        </w:rPr>
        <w:t>NABÓR W OKRESIE:</w:t>
      </w:r>
      <w:r w:rsidR="00895C2E">
        <w:t xml:space="preserve"> 28</w:t>
      </w:r>
      <w:r w:rsidR="00A0010B">
        <w:t>.06</w:t>
      </w:r>
      <w:r>
        <w:t>.2017 – 09.08.2017</w:t>
      </w:r>
    </w:p>
    <w:p w14:paraId="0D0B3270" w14:textId="77777777" w:rsidR="000773E6" w:rsidRPr="005C3B99" w:rsidRDefault="000773E6" w:rsidP="000773E6">
      <w:r>
        <w:rPr>
          <w:b/>
        </w:rPr>
        <w:t xml:space="preserve">FORMA ZGŁOSZENIA: </w:t>
      </w:r>
      <w:r>
        <w:t xml:space="preserve"> wypełniony formularz rekrutacyjny wraz z załącznikami, który jest częścią pakietu rekrutacyjnego</w:t>
      </w:r>
    </w:p>
    <w:p w14:paraId="50F93DAB" w14:textId="77777777" w:rsidR="000773E6" w:rsidRPr="005C3B99" w:rsidRDefault="000773E6" w:rsidP="000773E6">
      <w:pPr>
        <w:spacing w:after="0"/>
        <w:rPr>
          <w:b/>
        </w:rPr>
      </w:pPr>
      <w:r w:rsidRPr="005C3B99">
        <w:rPr>
          <w:b/>
        </w:rPr>
        <w:t>ZGŁOSZENIA można składać:</w:t>
      </w:r>
    </w:p>
    <w:p w14:paraId="49669BB6" w14:textId="77777777" w:rsidR="000773E6" w:rsidRDefault="000773E6" w:rsidP="000773E6">
      <w:pPr>
        <w:spacing w:after="0"/>
      </w:pPr>
      <w:r>
        <w:t xml:space="preserve">1. osobiście w zaklejonej kopercie z dopiskiem „Rekrutacja – Biznes na obcasach” w formie papierowej </w:t>
      </w:r>
    </w:p>
    <w:p w14:paraId="00705E54" w14:textId="77777777" w:rsidR="000773E6" w:rsidRDefault="000773E6" w:rsidP="000773E6">
      <w:pPr>
        <w:spacing w:after="0"/>
      </w:pPr>
      <w:r>
        <w:t>w godzinach od 8.00 do 16.00, w dniach roboczych od poniedziałku do piątku, w biurze Izby Przemysłowo – Handlowej w Toruniu, ul. Marii Skłodowskiej Curie 41</w:t>
      </w:r>
    </w:p>
    <w:p w14:paraId="20C1B883" w14:textId="77777777" w:rsidR="000773E6" w:rsidRDefault="000773E6" w:rsidP="000773E6">
      <w:pPr>
        <w:spacing w:after="0"/>
      </w:pPr>
      <w:r>
        <w:t xml:space="preserve">lub </w:t>
      </w:r>
    </w:p>
    <w:p w14:paraId="4C263FC1" w14:textId="77777777" w:rsidR="000773E6" w:rsidRDefault="000773E6" w:rsidP="000773E6">
      <w:pPr>
        <w:spacing w:after="0"/>
      </w:pPr>
      <w:r>
        <w:lastRenderedPageBreak/>
        <w:t>2. za pośrednictwem poczty/ kuriera na adres: Izba Przemysłowo – Handlowa w Toruniu, ul. Marii Skłodowskiej Curie 41, 87-100 Toruń, z dopiskiem na kopercie „Rekrutacja – Biznes na obcasach” (decyduje data wpływu do adresata)</w:t>
      </w:r>
    </w:p>
    <w:p w14:paraId="44296608" w14:textId="77777777" w:rsidR="000773E6" w:rsidRDefault="000773E6" w:rsidP="000773E6">
      <w:pPr>
        <w:rPr>
          <w:b/>
        </w:rPr>
      </w:pPr>
    </w:p>
    <w:p w14:paraId="43A0BA81" w14:textId="3C0E13D7" w:rsidR="007B6F00" w:rsidRPr="001146B3" w:rsidRDefault="000773E6">
      <w:pPr>
        <w:rPr>
          <w:b/>
        </w:rPr>
      </w:pPr>
      <w:r w:rsidRPr="005C3B99">
        <w:rPr>
          <w:b/>
        </w:rPr>
        <w:t>Pakiet rekrutacyjny</w:t>
      </w:r>
      <w:r w:rsidR="001146B3">
        <w:rPr>
          <w:b/>
        </w:rPr>
        <w:t xml:space="preserve"> </w:t>
      </w:r>
      <w:hyperlink r:id="rId8" w:history="1">
        <w:r w:rsidR="001146B3" w:rsidRPr="00B27F91">
          <w:rPr>
            <w:rStyle w:val="Hipercze"/>
            <w:b/>
          </w:rPr>
          <w:t>http://www.iph.torun.pl/strona-143-Biznes_na_obcasach+Biznes_na_obcasach.html</w:t>
        </w:r>
      </w:hyperlink>
      <w:r w:rsidRPr="005C3B99">
        <w:rPr>
          <w:b/>
        </w:rPr>
        <w:t>:</w:t>
      </w:r>
    </w:p>
    <w:p w14:paraId="5E5B9218" w14:textId="77D15CFB" w:rsidR="000A6258" w:rsidRDefault="000A6258">
      <w:pPr>
        <w:rPr>
          <w:b/>
        </w:rPr>
      </w:pPr>
    </w:p>
    <w:p w14:paraId="562D10E7" w14:textId="2953FA0F" w:rsidR="00A57063" w:rsidRPr="00F14D04" w:rsidRDefault="00F14D04">
      <w:pPr>
        <w:rPr>
          <w:b/>
        </w:rPr>
      </w:pPr>
      <w:r w:rsidRPr="00F14D04">
        <w:rPr>
          <w:b/>
        </w:rPr>
        <w:t xml:space="preserve">Masz więcej pytań ? </w:t>
      </w:r>
    </w:p>
    <w:p w14:paraId="0F9D8715" w14:textId="4D8EE4DB" w:rsidR="00F14D04" w:rsidRDefault="00F14D04">
      <w:r>
        <w:t>Zapraszamy do kontaktu:</w:t>
      </w:r>
    </w:p>
    <w:p w14:paraId="3B9E938A" w14:textId="68808862" w:rsidR="00F14D04" w:rsidRDefault="00F14D04">
      <w:r>
        <w:t>Biuro Izby Przemysłowo – Handlowej w Toruniu</w:t>
      </w:r>
    </w:p>
    <w:p w14:paraId="41F17E21" w14:textId="36340E18" w:rsidR="00F14D04" w:rsidRDefault="00F14D04">
      <w:r>
        <w:t xml:space="preserve">e-mail: </w:t>
      </w:r>
      <w:hyperlink r:id="rId9" w:history="1">
        <w:r w:rsidRPr="00C96D4C">
          <w:rPr>
            <w:rStyle w:val="Hipercze"/>
          </w:rPr>
          <w:t>biznesnaobcasach@iph.torun.pl</w:t>
        </w:r>
      </w:hyperlink>
    </w:p>
    <w:p w14:paraId="2E6D084C" w14:textId="77777777" w:rsidR="000A6258" w:rsidRDefault="00F14D04">
      <w:r>
        <w:t>tel.: +56 658 62 90</w:t>
      </w:r>
    </w:p>
    <w:p w14:paraId="7635A1AE" w14:textId="77777777" w:rsidR="000A6258" w:rsidRDefault="000A6258"/>
    <w:p w14:paraId="028883E7" w14:textId="77777777" w:rsidR="000A6258" w:rsidRDefault="000A6258"/>
    <w:p w14:paraId="25FD13FC" w14:textId="27E42394" w:rsidR="00F14D04" w:rsidRDefault="000A6258">
      <w:r w:rsidRPr="000A6258">
        <w:rPr>
          <w:noProof/>
        </w:rPr>
        <w:drawing>
          <wp:inline distT="0" distB="0" distL="0" distR="0" wp14:anchorId="478FF2EB" wp14:editId="60BF8563">
            <wp:extent cx="5760720" cy="1345565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ml Biznes na obcasa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D04" w:rsidSect="00C05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6386" w14:textId="77777777" w:rsidR="00960662" w:rsidRDefault="00960662" w:rsidP="006670B3">
      <w:pPr>
        <w:spacing w:after="0" w:line="240" w:lineRule="auto"/>
      </w:pPr>
      <w:r>
        <w:separator/>
      </w:r>
    </w:p>
  </w:endnote>
  <w:endnote w:type="continuationSeparator" w:id="0">
    <w:p w14:paraId="05905AC0" w14:textId="77777777" w:rsidR="00960662" w:rsidRDefault="00960662" w:rsidP="006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EEE8" w14:textId="77777777" w:rsidR="00CB5CC9" w:rsidRDefault="00CB5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5EB6" w14:textId="77777777" w:rsidR="003E72C1" w:rsidRDefault="00C052DE" w:rsidP="003E72C1">
    <w:pPr>
      <w:pStyle w:val="Stopka"/>
    </w:pPr>
    <w:r>
      <w:rPr>
        <w:sz w:val="16"/>
        <w:szCs w:val="16"/>
      </w:rPr>
      <w:t>_________________________________________________________________________________________________________________</w:t>
    </w:r>
    <w:r w:rsidR="001E33C6" w:rsidRPr="0041590A">
      <w:rPr>
        <w:b/>
      </w:rPr>
      <w:t xml:space="preserve"> </w:t>
    </w:r>
    <w:r w:rsidR="001E33C6">
      <w:t xml:space="preserve">                      </w:t>
    </w:r>
  </w:p>
  <w:p w14:paraId="313B2164" w14:textId="77777777" w:rsidR="00C052DE" w:rsidRDefault="00C052DE" w:rsidP="00C369AC">
    <w:pPr>
      <w:pStyle w:val="Stopka"/>
      <w:jc w:val="center"/>
      <w:rPr>
        <w:b/>
        <w:sz w:val="18"/>
        <w:szCs w:val="18"/>
      </w:rPr>
    </w:pPr>
  </w:p>
  <w:p w14:paraId="447CD8C9" w14:textId="77777777" w:rsidR="003E72C1" w:rsidRPr="00C369AC" w:rsidRDefault="0041590A" w:rsidP="00C369AC">
    <w:pPr>
      <w:pStyle w:val="Stopka"/>
      <w:jc w:val="center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1B8304AD" wp14:editId="0C572350">
          <wp:simplePos x="0" y="0"/>
          <wp:positionH relativeFrom="column">
            <wp:posOffset>355600</wp:posOffset>
          </wp:positionH>
          <wp:positionV relativeFrom="paragraph">
            <wp:posOffset>64770</wp:posOffset>
          </wp:positionV>
          <wp:extent cx="344805" cy="405130"/>
          <wp:effectExtent l="0" t="0" r="0" b="0"/>
          <wp:wrapTight wrapText="left">
            <wp:wrapPolygon edited="0">
              <wp:start x="0" y="0"/>
              <wp:lineTo x="0" y="20313"/>
              <wp:lineTo x="20287" y="20313"/>
              <wp:lineTo x="2028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3C6" w:rsidRPr="00C369AC">
      <w:rPr>
        <w:b/>
        <w:sz w:val="18"/>
        <w:szCs w:val="18"/>
      </w:rPr>
      <w:t>Biuro projektu:</w:t>
    </w:r>
  </w:p>
  <w:p w14:paraId="04958099" w14:textId="77777777" w:rsidR="00C369AC" w:rsidRDefault="003E72C1" w:rsidP="00C369AC">
    <w:pPr>
      <w:pStyle w:val="Stopka"/>
      <w:jc w:val="center"/>
      <w:rPr>
        <w:sz w:val="18"/>
        <w:szCs w:val="18"/>
      </w:rPr>
    </w:pPr>
    <w:r w:rsidRPr="00C369AC">
      <w:rPr>
        <w:sz w:val="18"/>
        <w:szCs w:val="18"/>
      </w:rPr>
      <w:t>Izba Przemysłowo-Handlowa w Toruniu; ul. M. Skłodowskiej-Curie 41,</w:t>
    </w:r>
    <w:r w:rsidR="00C369AC">
      <w:rPr>
        <w:sz w:val="18"/>
        <w:szCs w:val="18"/>
      </w:rPr>
      <w:t xml:space="preserve"> </w:t>
    </w:r>
    <w:r w:rsidR="00C369AC" w:rsidRPr="00C369AC">
      <w:rPr>
        <w:sz w:val="18"/>
        <w:szCs w:val="18"/>
      </w:rPr>
      <w:t>87-100 Toruń,</w:t>
    </w:r>
  </w:p>
  <w:p w14:paraId="76731E6F" w14:textId="0E365859" w:rsidR="00451140" w:rsidRPr="00C369AC" w:rsidRDefault="000773E6" w:rsidP="00C369AC">
    <w:pPr>
      <w:pStyle w:val="Stopka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56 658 62 90;</w:t>
    </w:r>
    <w:r w:rsidR="003E72C1" w:rsidRPr="00C369AC">
      <w:rPr>
        <w:sz w:val="18"/>
        <w:szCs w:val="18"/>
      </w:rPr>
      <w:t xml:space="preserve"> </w:t>
    </w:r>
    <w:hyperlink r:id="rId2" w:history="1">
      <w:r w:rsidR="003E72C1" w:rsidRPr="00C369AC">
        <w:rPr>
          <w:rStyle w:val="Hipercze"/>
          <w:sz w:val="18"/>
          <w:szCs w:val="18"/>
        </w:rPr>
        <w:t>biuro@iph.torun.pl</w:t>
      </w:r>
    </w:hyperlink>
    <w:r w:rsidR="003E72C1" w:rsidRPr="00C369AC">
      <w:rPr>
        <w:sz w:val="18"/>
        <w:szCs w:val="18"/>
      </w:rPr>
      <w:t>;</w:t>
    </w:r>
    <w:r>
      <w:rPr>
        <w:sz w:val="18"/>
        <w:szCs w:val="18"/>
      </w:rPr>
      <w:t xml:space="preserve"> </w:t>
    </w:r>
    <w:hyperlink r:id="rId3" w:history="1">
      <w:r w:rsidRPr="00321AFC">
        <w:rPr>
          <w:rStyle w:val="Hipercze"/>
          <w:sz w:val="18"/>
          <w:szCs w:val="18"/>
        </w:rPr>
        <w:t>biznesnaobcasach@iph.torun.pl</w:t>
      </w:r>
    </w:hyperlink>
    <w:r>
      <w:rPr>
        <w:sz w:val="18"/>
        <w:szCs w:val="18"/>
      </w:rPr>
      <w:t xml:space="preserve">; </w:t>
    </w:r>
    <w:r w:rsidR="003E72C1" w:rsidRPr="00C369AC">
      <w:rPr>
        <w:sz w:val="18"/>
        <w:szCs w:val="18"/>
      </w:rPr>
      <w:t xml:space="preserve"> </w:t>
    </w:r>
    <w:hyperlink r:id="rId4" w:history="1">
      <w:r w:rsidR="003E72C1" w:rsidRPr="00C369AC">
        <w:rPr>
          <w:rStyle w:val="Hipercze"/>
          <w:sz w:val="18"/>
          <w:szCs w:val="18"/>
        </w:rPr>
        <w:t>www.iph.torun.pl</w:t>
      </w:r>
    </w:hyperlink>
  </w:p>
  <w:p w14:paraId="396372A6" w14:textId="77777777" w:rsidR="00451140" w:rsidRDefault="00451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A378" w14:textId="77777777" w:rsidR="00CB5CC9" w:rsidRDefault="00CB5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8F80" w14:textId="77777777" w:rsidR="00960662" w:rsidRDefault="00960662" w:rsidP="006670B3">
      <w:pPr>
        <w:spacing w:after="0" w:line="240" w:lineRule="auto"/>
      </w:pPr>
      <w:r>
        <w:separator/>
      </w:r>
    </w:p>
  </w:footnote>
  <w:footnote w:type="continuationSeparator" w:id="0">
    <w:p w14:paraId="03D12E7E" w14:textId="77777777" w:rsidR="00960662" w:rsidRDefault="00960662" w:rsidP="006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CA71" w14:textId="77777777" w:rsidR="00CB5CC9" w:rsidRDefault="00CB5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26B3" w14:textId="1271407C" w:rsidR="006670B3" w:rsidRDefault="00CB5CC9">
    <w:pPr>
      <w:pStyle w:val="Nagwek"/>
    </w:pPr>
    <w:r>
      <w:rPr>
        <w:noProof/>
        <w:lang w:eastAsia="pl-PL"/>
      </w:rPr>
      <w:drawing>
        <wp:inline distT="0" distB="0" distL="0" distR="0" wp14:anchorId="1DC39929" wp14:editId="3C2251E2">
          <wp:extent cx="5760720" cy="7880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D73E7" w14:textId="6F32F4FB" w:rsidR="006670B3" w:rsidRDefault="00FA533F" w:rsidP="00FA533F">
    <w:pPr>
      <w:pStyle w:val="Nagwek"/>
      <w:jc w:val="center"/>
      <w:rPr>
        <w:sz w:val="18"/>
        <w:szCs w:val="18"/>
      </w:rPr>
    </w:pPr>
    <w:r w:rsidRPr="00FA533F">
      <w:rPr>
        <w:sz w:val="18"/>
        <w:szCs w:val="18"/>
      </w:rPr>
      <w:t>Proj</w:t>
    </w:r>
    <w:r w:rsidR="000773E6">
      <w:rPr>
        <w:sz w:val="18"/>
        <w:szCs w:val="18"/>
      </w:rPr>
      <w:t>ekt „Biznes na obcasach</w:t>
    </w:r>
    <w:r w:rsidRPr="00FA533F">
      <w:rPr>
        <w:sz w:val="18"/>
        <w:szCs w:val="18"/>
      </w:rPr>
      <w:t>”</w:t>
    </w:r>
  </w:p>
  <w:p w14:paraId="79341458" w14:textId="77777777" w:rsidR="00F50B71" w:rsidRDefault="00F50B71" w:rsidP="00FA533F">
    <w:pPr>
      <w:pStyle w:val="Nagwek"/>
      <w:jc w:val="center"/>
      <w:rPr>
        <w:sz w:val="18"/>
        <w:szCs w:val="18"/>
      </w:rPr>
    </w:pPr>
  </w:p>
  <w:p w14:paraId="5DFD7359" w14:textId="77777777" w:rsidR="00F50B71" w:rsidRPr="00FA533F" w:rsidRDefault="00F50B71" w:rsidP="00FA533F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9900" w14:textId="77777777" w:rsidR="00CB5CC9" w:rsidRDefault="00CB5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5F0"/>
    <w:multiLevelType w:val="hybridMultilevel"/>
    <w:tmpl w:val="2EEC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C5E"/>
    <w:multiLevelType w:val="hybridMultilevel"/>
    <w:tmpl w:val="7C62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D"/>
    <w:rsid w:val="00036E63"/>
    <w:rsid w:val="000663C9"/>
    <w:rsid w:val="000773E6"/>
    <w:rsid w:val="00091E41"/>
    <w:rsid w:val="000A6258"/>
    <w:rsid w:val="000A6A64"/>
    <w:rsid w:val="000B5A58"/>
    <w:rsid w:val="000C1595"/>
    <w:rsid w:val="00102598"/>
    <w:rsid w:val="00112865"/>
    <w:rsid w:val="00113199"/>
    <w:rsid w:val="001146B3"/>
    <w:rsid w:val="001224F2"/>
    <w:rsid w:val="0013601E"/>
    <w:rsid w:val="001405CD"/>
    <w:rsid w:val="00144E14"/>
    <w:rsid w:val="001522AE"/>
    <w:rsid w:val="00164698"/>
    <w:rsid w:val="0016518A"/>
    <w:rsid w:val="00176C2D"/>
    <w:rsid w:val="00184DC5"/>
    <w:rsid w:val="001A6C21"/>
    <w:rsid w:val="001B463B"/>
    <w:rsid w:val="001E33C6"/>
    <w:rsid w:val="001E4D03"/>
    <w:rsid w:val="001E5CB0"/>
    <w:rsid w:val="001F69FA"/>
    <w:rsid w:val="001F7E43"/>
    <w:rsid w:val="00215CF9"/>
    <w:rsid w:val="00224BE4"/>
    <w:rsid w:val="00225002"/>
    <w:rsid w:val="002370F2"/>
    <w:rsid w:val="00250D6A"/>
    <w:rsid w:val="002541D2"/>
    <w:rsid w:val="0026500F"/>
    <w:rsid w:val="00267297"/>
    <w:rsid w:val="00274F2C"/>
    <w:rsid w:val="0027663D"/>
    <w:rsid w:val="002839A9"/>
    <w:rsid w:val="002856A7"/>
    <w:rsid w:val="002A2460"/>
    <w:rsid w:val="002B54A2"/>
    <w:rsid w:val="002C635A"/>
    <w:rsid w:val="002D0228"/>
    <w:rsid w:val="002D2E26"/>
    <w:rsid w:val="003150A4"/>
    <w:rsid w:val="003157EC"/>
    <w:rsid w:val="00340AA4"/>
    <w:rsid w:val="00353682"/>
    <w:rsid w:val="003611C2"/>
    <w:rsid w:val="003717FD"/>
    <w:rsid w:val="0039670C"/>
    <w:rsid w:val="003A7934"/>
    <w:rsid w:val="003C0C1E"/>
    <w:rsid w:val="003C2CBC"/>
    <w:rsid w:val="003C3A9E"/>
    <w:rsid w:val="003C4ECF"/>
    <w:rsid w:val="003E1353"/>
    <w:rsid w:val="003E72C1"/>
    <w:rsid w:val="00410787"/>
    <w:rsid w:val="0041590A"/>
    <w:rsid w:val="0043523D"/>
    <w:rsid w:val="0044139D"/>
    <w:rsid w:val="00441930"/>
    <w:rsid w:val="00451140"/>
    <w:rsid w:val="004668C1"/>
    <w:rsid w:val="00470B8B"/>
    <w:rsid w:val="004833F3"/>
    <w:rsid w:val="00491C2E"/>
    <w:rsid w:val="00491C8C"/>
    <w:rsid w:val="00496387"/>
    <w:rsid w:val="004A50B6"/>
    <w:rsid w:val="004B0FDB"/>
    <w:rsid w:val="004C6A43"/>
    <w:rsid w:val="004C726F"/>
    <w:rsid w:val="004D1A65"/>
    <w:rsid w:val="004E5C67"/>
    <w:rsid w:val="004F6CFE"/>
    <w:rsid w:val="00503958"/>
    <w:rsid w:val="00506581"/>
    <w:rsid w:val="0051354C"/>
    <w:rsid w:val="00523CAB"/>
    <w:rsid w:val="00546721"/>
    <w:rsid w:val="00550627"/>
    <w:rsid w:val="00563516"/>
    <w:rsid w:val="00571ACE"/>
    <w:rsid w:val="005A7E39"/>
    <w:rsid w:val="005A7F53"/>
    <w:rsid w:val="005B7F03"/>
    <w:rsid w:val="005C418C"/>
    <w:rsid w:val="005E20A3"/>
    <w:rsid w:val="00602F0F"/>
    <w:rsid w:val="00621134"/>
    <w:rsid w:val="00636CEB"/>
    <w:rsid w:val="00647652"/>
    <w:rsid w:val="00657B3E"/>
    <w:rsid w:val="00665CB8"/>
    <w:rsid w:val="006670B3"/>
    <w:rsid w:val="00676604"/>
    <w:rsid w:val="0068608F"/>
    <w:rsid w:val="0069532B"/>
    <w:rsid w:val="006A5A2A"/>
    <w:rsid w:val="006B7239"/>
    <w:rsid w:val="006C3B5D"/>
    <w:rsid w:val="006C4BFB"/>
    <w:rsid w:val="006C4E74"/>
    <w:rsid w:val="006D1599"/>
    <w:rsid w:val="006D2D61"/>
    <w:rsid w:val="006D3EF9"/>
    <w:rsid w:val="006F07E3"/>
    <w:rsid w:val="00716969"/>
    <w:rsid w:val="00747BC0"/>
    <w:rsid w:val="007607CA"/>
    <w:rsid w:val="00761917"/>
    <w:rsid w:val="00761ED6"/>
    <w:rsid w:val="00774B6E"/>
    <w:rsid w:val="00797765"/>
    <w:rsid w:val="007B3B67"/>
    <w:rsid w:val="007B6F00"/>
    <w:rsid w:val="007B7550"/>
    <w:rsid w:val="007C1C33"/>
    <w:rsid w:val="007C75E6"/>
    <w:rsid w:val="007E2E67"/>
    <w:rsid w:val="007E4C89"/>
    <w:rsid w:val="007E5466"/>
    <w:rsid w:val="007F26F4"/>
    <w:rsid w:val="008005C5"/>
    <w:rsid w:val="00806171"/>
    <w:rsid w:val="00836641"/>
    <w:rsid w:val="008501CB"/>
    <w:rsid w:val="00850861"/>
    <w:rsid w:val="00852284"/>
    <w:rsid w:val="00863DC4"/>
    <w:rsid w:val="008715E3"/>
    <w:rsid w:val="00880120"/>
    <w:rsid w:val="0088102B"/>
    <w:rsid w:val="00881C58"/>
    <w:rsid w:val="00883A17"/>
    <w:rsid w:val="00884AD2"/>
    <w:rsid w:val="00887BD2"/>
    <w:rsid w:val="00892AF5"/>
    <w:rsid w:val="00895C2E"/>
    <w:rsid w:val="008C5D44"/>
    <w:rsid w:val="008E4AA0"/>
    <w:rsid w:val="008E615D"/>
    <w:rsid w:val="00902986"/>
    <w:rsid w:val="009059B5"/>
    <w:rsid w:val="0090674E"/>
    <w:rsid w:val="00916486"/>
    <w:rsid w:val="009408E1"/>
    <w:rsid w:val="009533FF"/>
    <w:rsid w:val="009569DE"/>
    <w:rsid w:val="0095791C"/>
    <w:rsid w:val="00960662"/>
    <w:rsid w:val="00984F99"/>
    <w:rsid w:val="009A7002"/>
    <w:rsid w:val="009B07F3"/>
    <w:rsid w:val="009B3629"/>
    <w:rsid w:val="009D23D9"/>
    <w:rsid w:val="009D7718"/>
    <w:rsid w:val="009E098E"/>
    <w:rsid w:val="009E0B04"/>
    <w:rsid w:val="00A0010B"/>
    <w:rsid w:val="00A02909"/>
    <w:rsid w:val="00A1521C"/>
    <w:rsid w:val="00A23737"/>
    <w:rsid w:val="00A2475B"/>
    <w:rsid w:val="00A24AD7"/>
    <w:rsid w:val="00A25211"/>
    <w:rsid w:val="00A364CA"/>
    <w:rsid w:val="00A53D15"/>
    <w:rsid w:val="00A54324"/>
    <w:rsid w:val="00A57063"/>
    <w:rsid w:val="00A60871"/>
    <w:rsid w:val="00A62079"/>
    <w:rsid w:val="00A77B38"/>
    <w:rsid w:val="00A83879"/>
    <w:rsid w:val="00A83C6E"/>
    <w:rsid w:val="00A948D5"/>
    <w:rsid w:val="00AA3962"/>
    <w:rsid w:val="00AA7670"/>
    <w:rsid w:val="00AC0099"/>
    <w:rsid w:val="00AC3F38"/>
    <w:rsid w:val="00AD3C3A"/>
    <w:rsid w:val="00AD5399"/>
    <w:rsid w:val="00AD543D"/>
    <w:rsid w:val="00B0564D"/>
    <w:rsid w:val="00B50604"/>
    <w:rsid w:val="00B52505"/>
    <w:rsid w:val="00B60F4C"/>
    <w:rsid w:val="00B8465D"/>
    <w:rsid w:val="00B900A1"/>
    <w:rsid w:val="00BA5D18"/>
    <w:rsid w:val="00BC26D6"/>
    <w:rsid w:val="00BC78B1"/>
    <w:rsid w:val="00BD378F"/>
    <w:rsid w:val="00BE03C1"/>
    <w:rsid w:val="00BE0B52"/>
    <w:rsid w:val="00BF09A9"/>
    <w:rsid w:val="00BF5C5B"/>
    <w:rsid w:val="00C027C2"/>
    <w:rsid w:val="00C052DE"/>
    <w:rsid w:val="00C119F0"/>
    <w:rsid w:val="00C369AC"/>
    <w:rsid w:val="00C536CC"/>
    <w:rsid w:val="00C57C01"/>
    <w:rsid w:val="00C61129"/>
    <w:rsid w:val="00C6771F"/>
    <w:rsid w:val="00C7418F"/>
    <w:rsid w:val="00C830AC"/>
    <w:rsid w:val="00C9369D"/>
    <w:rsid w:val="00CA0746"/>
    <w:rsid w:val="00CA3188"/>
    <w:rsid w:val="00CA446B"/>
    <w:rsid w:val="00CA4946"/>
    <w:rsid w:val="00CB3B50"/>
    <w:rsid w:val="00CB5B5C"/>
    <w:rsid w:val="00CB5CC9"/>
    <w:rsid w:val="00CC53B8"/>
    <w:rsid w:val="00CD4D95"/>
    <w:rsid w:val="00CD5B27"/>
    <w:rsid w:val="00D0457C"/>
    <w:rsid w:val="00D11670"/>
    <w:rsid w:val="00D140E1"/>
    <w:rsid w:val="00D22CE6"/>
    <w:rsid w:val="00D47A64"/>
    <w:rsid w:val="00D55F91"/>
    <w:rsid w:val="00D67972"/>
    <w:rsid w:val="00D7059D"/>
    <w:rsid w:val="00D70601"/>
    <w:rsid w:val="00D74A0E"/>
    <w:rsid w:val="00D92F41"/>
    <w:rsid w:val="00D97F12"/>
    <w:rsid w:val="00DC0638"/>
    <w:rsid w:val="00DD7DA8"/>
    <w:rsid w:val="00DE08E3"/>
    <w:rsid w:val="00E141E5"/>
    <w:rsid w:val="00E20811"/>
    <w:rsid w:val="00E669EC"/>
    <w:rsid w:val="00E66A62"/>
    <w:rsid w:val="00E670F8"/>
    <w:rsid w:val="00E72D7A"/>
    <w:rsid w:val="00E84391"/>
    <w:rsid w:val="00EA2539"/>
    <w:rsid w:val="00EA2C39"/>
    <w:rsid w:val="00EA53F7"/>
    <w:rsid w:val="00EC26A9"/>
    <w:rsid w:val="00EC533C"/>
    <w:rsid w:val="00EC6D15"/>
    <w:rsid w:val="00ED1417"/>
    <w:rsid w:val="00EE4FDB"/>
    <w:rsid w:val="00EF2DA6"/>
    <w:rsid w:val="00F02E81"/>
    <w:rsid w:val="00F05072"/>
    <w:rsid w:val="00F13A59"/>
    <w:rsid w:val="00F14D04"/>
    <w:rsid w:val="00F21B20"/>
    <w:rsid w:val="00F24579"/>
    <w:rsid w:val="00F266FA"/>
    <w:rsid w:val="00F31C37"/>
    <w:rsid w:val="00F50B71"/>
    <w:rsid w:val="00F533BF"/>
    <w:rsid w:val="00F664FA"/>
    <w:rsid w:val="00F67096"/>
    <w:rsid w:val="00F6732A"/>
    <w:rsid w:val="00F82AED"/>
    <w:rsid w:val="00F92600"/>
    <w:rsid w:val="00F943DB"/>
    <w:rsid w:val="00FA04EF"/>
    <w:rsid w:val="00FA533F"/>
    <w:rsid w:val="00FA68A0"/>
    <w:rsid w:val="00FC3E89"/>
    <w:rsid w:val="00FD6122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8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0B3"/>
  </w:style>
  <w:style w:type="paragraph" w:styleId="Stopka">
    <w:name w:val="footer"/>
    <w:basedOn w:val="Normalny"/>
    <w:link w:val="StopkaZnak"/>
    <w:uiPriority w:val="99"/>
    <w:unhideWhenUsed/>
    <w:rsid w:val="0066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0B3"/>
  </w:style>
  <w:style w:type="paragraph" w:styleId="Tekstdymka">
    <w:name w:val="Balloon Text"/>
    <w:basedOn w:val="Normalny"/>
    <w:link w:val="TekstdymkaZnak"/>
    <w:uiPriority w:val="99"/>
    <w:semiHidden/>
    <w:unhideWhenUsed/>
    <w:rsid w:val="0066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E7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1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.torun.pl/strona-143-Biznes_na_obcasach+Biznes_na_obcasach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biznesnaobcasach@iph.toru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znesnaobcasach@iph.torun.pl" TargetMode="External"/><Relationship Id="rId2" Type="http://schemas.openxmlformats.org/officeDocument/2006/relationships/hyperlink" Target="mailto:biuro@iph.torun.pl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iph.toru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636C-D8FB-431B-A101-7E3B26D6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pup</cp:lastModifiedBy>
  <cp:revision>2</cp:revision>
  <cp:lastPrinted>2017-04-11T11:59:00Z</cp:lastPrinted>
  <dcterms:created xsi:type="dcterms:W3CDTF">2017-06-23T05:26:00Z</dcterms:created>
  <dcterms:modified xsi:type="dcterms:W3CDTF">2017-06-23T05:26:00Z</dcterms:modified>
</cp:coreProperties>
</file>